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FCC3" w14:textId="07438C65" w:rsidR="00B04E37" w:rsidRDefault="00B62C54">
      <w:r>
        <w:rPr>
          <w:noProof/>
        </w:rPr>
        <w:drawing>
          <wp:inline distT="0" distB="0" distL="0" distR="0" wp14:anchorId="31409FE7" wp14:editId="4138AB06">
            <wp:extent cx="1362075" cy="1399910"/>
            <wp:effectExtent l="0" t="0" r="0" b="0"/>
            <wp:docPr id="1" name="Picture 1" descr="372794_135489409839431_98385270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72794_135489409839431_983852704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73" cy="141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DC400" w14:textId="1F050E84" w:rsidR="00B62C54" w:rsidRDefault="00B62C54"/>
    <w:p w14:paraId="200AA19E" w14:textId="07DF1E9B" w:rsidR="00B62C54" w:rsidRPr="00B54B40" w:rsidRDefault="00A62204">
      <w:pPr>
        <w:rPr>
          <w:sz w:val="24"/>
          <w:szCs w:val="24"/>
        </w:rPr>
      </w:pPr>
      <w:r>
        <w:rPr>
          <w:sz w:val="24"/>
          <w:szCs w:val="24"/>
        </w:rPr>
        <w:t>August 19, 2023</w:t>
      </w:r>
    </w:p>
    <w:p w14:paraId="5ED6B798" w14:textId="6E4E2832" w:rsidR="00B62C54" w:rsidRDefault="00B62C54"/>
    <w:p w14:paraId="5875686B" w14:textId="374E380B" w:rsidR="00CF68C3" w:rsidRDefault="00B62C54" w:rsidP="00CF68C3">
      <w:pPr>
        <w:jc w:val="center"/>
      </w:pPr>
      <w:r>
        <w:rPr>
          <w:noProof/>
        </w:rPr>
        <w:drawing>
          <wp:inline distT="0" distB="0" distL="0" distR="0" wp14:anchorId="6E114F68" wp14:editId="34E82F9C">
            <wp:extent cx="1042035" cy="768280"/>
            <wp:effectExtent l="0" t="0" r="5715" b="0"/>
            <wp:docPr id="3" name="Picture 3" descr="Westie clipart 2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stie clipart 2 » Clipart St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390" cy="8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u w:val="single"/>
        </w:rPr>
        <w:t xml:space="preserve">  </w:t>
      </w:r>
      <w:r w:rsidRPr="00B54B40">
        <w:rPr>
          <w:b/>
          <w:bCs/>
          <w:sz w:val="24"/>
          <w:szCs w:val="24"/>
          <w:u w:val="single"/>
        </w:rPr>
        <w:t xml:space="preserve">Treasurer’s Report </w:t>
      </w:r>
      <w:r>
        <w:rPr>
          <w:noProof/>
        </w:rPr>
        <w:drawing>
          <wp:inline distT="0" distB="0" distL="0" distR="0" wp14:anchorId="2B236E14" wp14:editId="5F773AEB">
            <wp:extent cx="771525" cy="771525"/>
            <wp:effectExtent l="0" t="0" r="9525" b="9525"/>
            <wp:docPr id="4" name="Picture 4" descr="The best free Westie clipart images. Download from 34 free cliparts of  Westie at Get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est free Westie clipart images. Download from 34 free cliparts of  Westie at GetDrawing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2E8BA" w14:textId="6B676E8D" w:rsidR="00B62C54" w:rsidRPr="00B54B40" w:rsidRDefault="00CF1F80" w:rsidP="00B62C54">
      <w:pPr>
        <w:rPr>
          <w:sz w:val="24"/>
          <w:szCs w:val="24"/>
        </w:rPr>
      </w:pPr>
      <w:r>
        <w:rPr>
          <w:sz w:val="24"/>
          <w:szCs w:val="24"/>
        </w:rPr>
        <w:t xml:space="preserve">As of </w:t>
      </w:r>
      <w:r w:rsidR="00A62204">
        <w:rPr>
          <w:sz w:val="24"/>
          <w:szCs w:val="24"/>
        </w:rPr>
        <w:t>July 31, 2023</w:t>
      </w:r>
      <w:r>
        <w:rPr>
          <w:sz w:val="24"/>
          <w:szCs w:val="24"/>
        </w:rPr>
        <w:t xml:space="preserve">, our bank balance is </w:t>
      </w:r>
      <w:proofErr w:type="gramStart"/>
      <w:r>
        <w:rPr>
          <w:sz w:val="24"/>
          <w:szCs w:val="24"/>
        </w:rPr>
        <w:t>$5,</w:t>
      </w:r>
      <w:r w:rsidR="00A62204">
        <w:rPr>
          <w:sz w:val="24"/>
          <w:szCs w:val="24"/>
        </w:rPr>
        <w:t>623.73</w:t>
      </w:r>
      <w:proofErr w:type="gramEnd"/>
    </w:p>
    <w:p w14:paraId="223A908C" w14:textId="4706A3C7" w:rsidR="00CF1F80" w:rsidRDefault="00CF68C3" w:rsidP="00B62C54">
      <w:pPr>
        <w:rPr>
          <w:sz w:val="24"/>
          <w:szCs w:val="24"/>
        </w:rPr>
      </w:pPr>
      <w:r>
        <w:rPr>
          <w:sz w:val="24"/>
          <w:szCs w:val="24"/>
        </w:rPr>
        <w:t xml:space="preserve">Other than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not much movement on my end in the past few months.  I have attached the balance sheet, income statement and the bank ledger to the end of</w:t>
      </w:r>
      <w:r w:rsidR="00CF1F80">
        <w:rPr>
          <w:sz w:val="24"/>
          <w:szCs w:val="24"/>
        </w:rPr>
        <w:t xml:space="preserve"> </w:t>
      </w:r>
      <w:r w:rsidR="00A62204">
        <w:rPr>
          <w:sz w:val="24"/>
          <w:szCs w:val="24"/>
        </w:rPr>
        <w:t>July</w:t>
      </w:r>
      <w:r w:rsidR="00CF1F80">
        <w:rPr>
          <w:sz w:val="24"/>
          <w:szCs w:val="24"/>
        </w:rPr>
        <w:t xml:space="preserve"> and the balance sheet and income sheet show the same period over last year, </w:t>
      </w:r>
      <w:r w:rsidR="00A62204">
        <w:rPr>
          <w:sz w:val="24"/>
          <w:szCs w:val="24"/>
        </w:rPr>
        <w:t>with matches coming up, I’m sure there will be expenses on the horizon, but will also have our calendar sales towards the end of the year.</w:t>
      </w:r>
    </w:p>
    <w:p w14:paraId="7A7BB221" w14:textId="06318BC8" w:rsidR="00CF68C3" w:rsidRDefault="00CF68C3" w:rsidP="00B62C54">
      <w:pPr>
        <w:rPr>
          <w:sz w:val="24"/>
          <w:szCs w:val="24"/>
        </w:rPr>
      </w:pPr>
      <w:r>
        <w:rPr>
          <w:sz w:val="24"/>
          <w:szCs w:val="24"/>
        </w:rPr>
        <w:t>If you have any questions or concerns, please let me know and I will address any answers to the group.</w:t>
      </w:r>
    </w:p>
    <w:p w14:paraId="2940D8A3" w14:textId="125422D4" w:rsidR="00B54B40" w:rsidRDefault="00B54B40" w:rsidP="00B62C54">
      <w:pPr>
        <w:rPr>
          <w:sz w:val="24"/>
          <w:szCs w:val="24"/>
        </w:rPr>
      </w:pPr>
      <w:r>
        <w:rPr>
          <w:sz w:val="24"/>
          <w:szCs w:val="24"/>
        </w:rPr>
        <w:t xml:space="preserve">Thank </w:t>
      </w:r>
      <w:proofErr w:type="gramStart"/>
      <w:r>
        <w:rPr>
          <w:sz w:val="24"/>
          <w:szCs w:val="24"/>
        </w:rPr>
        <w:t>you</w:t>
      </w:r>
      <w:proofErr w:type="gramEnd"/>
    </w:p>
    <w:p w14:paraId="673141B1" w14:textId="3D9BCEFE" w:rsidR="00B54B40" w:rsidRPr="00112ECB" w:rsidRDefault="00B54B40" w:rsidP="00B62C54">
      <w:pPr>
        <w:rPr>
          <w:rFonts w:ascii="Bradley Hand ITC" w:hAnsi="Bradley Hand ITC"/>
          <w:b/>
          <w:bCs/>
          <w:sz w:val="32"/>
          <w:szCs w:val="32"/>
        </w:rPr>
      </w:pPr>
      <w:r w:rsidRPr="00112ECB">
        <w:rPr>
          <w:rFonts w:ascii="Bradley Hand ITC" w:hAnsi="Bradley Hand ITC"/>
          <w:b/>
          <w:bCs/>
          <w:sz w:val="32"/>
          <w:szCs w:val="32"/>
        </w:rPr>
        <w:t>Lynn Sauer</w:t>
      </w:r>
    </w:p>
    <w:p w14:paraId="6ACADDBC" w14:textId="03A97787" w:rsidR="00B62C54" w:rsidRDefault="00B62C54"/>
    <w:p w14:paraId="175B1DD5" w14:textId="77777777" w:rsidR="00B62C54" w:rsidRDefault="00B62C54"/>
    <w:sectPr w:rsidR="00B62C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54"/>
    <w:rsid w:val="00112ECB"/>
    <w:rsid w:val="007877B5"/>
    <w:rsid w:val="00A62204"/>
    <w:rsid w:val="00B04E37"/>
    <w:rsid w:val="00B54B40"/>
    <w:rsid w:val="00B62C54"/>
    <w:rsid w:val="00CF1F80"/>
    <w:rsid w:val="00CF68C3"/>
    <w:rsid w:val="00E6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ED8B"/>
  <w15:chartTrackingRefBased/>
  <w15:docId w15:val="{01806C04-FF81-4D3D-84CB-1FB23C48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sauer</dc:creator>
  <cp:keywords/>
  <dc:description/>
  <cp:lastModifiedBy>lynn sauer</cp:lastModifiedBy>
  <cp:revision>2</cp:revision>
  <dcterms:created xsi:type="dcterms:W3CDTF">2023-08-19T19:49:00Z</dcterms:created>
  <dcterms:modified xsi:type="dcterms:W3CDTF">2023-08-19T19:49:00Z</dcterms:modified>
</cp:coreProperties>
</file>